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43D2" w:rsidRPr="003F43D2" w:rsidRDefault="003F43D2" w:rsidP="003F43D2">
      <w:pPr>
        <w:ind w:left="-851"/>
        <w:rPr>
          <w:sz w:val="28"/>
          <w:szCs w:val="28"/>
        </w:rPr>
      </w:pPr>
      <w:r w:rsidRPr="003F43D2">
        <w:rPr>
          <w:rFonts w:ascii="Calibri" w:hAnsi="Calibri"/>
          <w:sz w:val="28"/>
          <w:szCs w:val="28"/>
        </w:rPr>
        <w:t xml:space="preserve">3.3.21 LQ: </w:t>
      </w:r>
      <w:r w:rsidRPr="003F43D2">
        <w:rPr>
          <w:rFonts w:ascii="Calibri" w:hAnsi="Calibri"/>
          <w:sz w:val="28"/>
          <w:szCs w:val="28"/>
        </w:rPr>
        <w:t>Can I compare two pictures of objects using ˃, ˂ and =?</w:t>
      </w:r>
    </w:p>
    <w:p w:rsidR="003F43D2" w:rsidRDefault="003F43D2" w:rsidP="003F43D2">
      <w:pPr>
        <w:ind w:left="-851"/>
      </w:pPr>
    </w:p>
    <w:p w:rsidR="003F43D2" w:rsidRDefault="003F43D2" w:rsidP="003F43D2">
      <w:pPr>
        <w:ind w:left="-851"/>
      </w:pPr>
    </w:p>
    <w:p w:rsidR="003F43D2" w:rsidRPr="003F43D2" w:rsidRDefault="003F43D2" w:rsidP="003F43D2">
      <w:pPr>
        <w:spacing w:after="240"/>
        <w:rPr>
          <w:rFonts w:cstheme="minorHAnsi"/>
          <w:sz w:val="32"/>
          <w:szCs w:val="32"/>
        </w:rPr>
      </w:pPr>
      <w:bookmarkStart w:id="0" w:name="OLE_LINK3"/>
      <w:r w:rsidRPr="003544E0">
        <w:rPr>
          <w:rFonts w:cstheme="minorHAnsi"/>
          <w:sz w:val="32"/>
          <w:szCs w:val="32"/>
        </w:rPr>
        <w:t>Count each collection of objects and write the totals.  Find and compare the totals on your number grid, and complete the boxes</w:t>
      </w:r>
      <w:bookmarkEnd w:id="0"/>
      <w:r>
        <w:rPr>
          <w:rFonts w:cstheme="minorHAnsi"/>
          <w:sz w:val="32"/>
          <w:szCs w:val="32"/>
        </w:rPr>
        <w:t>.</w:t>
      </w:r>
      <w:bookmarkStart w:id="1" w:name="_GoBack"/>
      <w:bookmarkEnd w:id="1"/>
    </w:p>
    <w:p w:rsidR="003F43D2" w:rsidRDefault="003F43D2" w:rsidP="003F43D2">
      <w:pPr>
        <w:ind w:left="-851"/>
      </w:pPr>
    </w:p>
    <w:p w:rsidR="00075F61" w:rsidRDefault="003F43D2" w:rsidP="003F43D2">
      <w:pPr>
        <w:ind w:left="-851"/>
      </w:pPr>
      <w:r>
        <w:rPr>
          <w:noProof/>
          <w:lang w:val="en-US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-538480</wp:posOffset>
            </wp:positionH>
            <wp:positionV relativeFrom="paragraph">
              <wp:posOffset>0</wp:posOffset>
            </wp:positionV>
            <wp:extent cx="6628765" cy="7510780"/>
            <wp:effectExtent l="0" t="0" r="635" b="7620"/>
            <wp:wrapTight wrapText="bothSides">
              <wp:wrapPolygon edited="0">
                <wp:start x="0" y="0"/>
                <wp:lineTo x="0" y="21549"/>
                <wp:lineTo x="21519" y="21549"/>
                <wp:lineTo x="2151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8765" cy="7510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F43D2" w:rsidRDefault="003F43D2" w:rsidP="003F43D2">
      <w:pPr>
        <w:ind w:left="-851"/>
      </w:pPr>
    </w:p>
    <w:p w:rsidR="003F43D2" w:rsidRDefault="003F43D2" w:rsidP="003F43D2">
      <w:pPr>
        <w:ind w:left="-851"/>
      </w:pPr>
    </w:p>
    <w:sectPr w:rsidR="003F43D2" w:rsidSect="003F43D2">
      <w:pgSz w:w="11900" w:h="16840"/>
      <w:pgMar w:top="709" w:right="1800" w:bottom="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43D2"/>
    <w:rsid w:val="00075F61"/>
    <w:rsid w:val="003F43D2"/>
    <w:rsid w:val="00BB6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C29807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F43D2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43D2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F43D2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43D2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</Words>
  <Characters>173</Characters>
  <Application>Microsoft Macintosh Word</Application>
  <DocSecurity>0</DocSecurity>
  <Lines>1</Lines>
  <Paragraphs>1</Paragraphs>
  <ScaleCrop>false</ScaleCrop>
  <Company/>
  <LinksUpToDate>false</LinksUpToDate>
  <CharactersWithSpaces>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Goodhand (Coningsby St Michael's CE Primary Scho</dc:creator>
  <cp:keywords/>
  <dc:description/>
  <cp:lastModifiedBy>Ruth Goodhand (Coningsby St Michael's CE Primary Scho</cp:lastModifiedBy>
  <cp:revision>1</cp:revision>
  <dcterms:created xsi:type="dcterms:W3CDTF">2021-03-01T11:50:00Z</dcterms:created>
  <dcterms:modified xsi:type="dcterms:W3CDTF">2021-03-01T11:52:00Z</dcterms:modified>
</cp:coreProperties>
</file>